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DA799A" w:rsidRDefault="00DA799A" w:rsidP="00E36F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rsidP="00CA2566">
            <w:pPr>
              <w:tabs>
                <w:tab w:val="left" w:pos="8520"/>
              </w:tabs>
              <w:rPr>
                <w:rFonts w:ascii="Times New Roman" w:hAnsi="Times New Roman"/>
                <w:sz w:val="27"/>
                <w:szCs w:val="27"/>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A2566">
              <w:rPr>
                <w:rFonts w:ascii="Times New Roman" w:hAnsi="Times New Roman"/>
                <w:i/>
                <w:sz w:val="27"/>
                <w:szCs w:val="27"/>
              </w:rPr>
              <w:t>11</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CA2566">
        <w:rPr>
          <w:rFonts w:ascii="Times New Roman" w:hAnsi="Times New Roman"/>
          <w:b/>
          <w:sz w:val="30"/>
          <w:szCs w:val="30"/>
        </w:rPr>
        <w:t>10</w:t>
      </w:r>
      <w:r>
        <w:rPr>
          <w:rFonts w:ascii="Times New Roman" w:hAnsi="Times New Roman"/>
          <w:b/>
          <w:sz w:val="30"/>
          <w:szCs w:val="30"/>
        </w:rPr>
        <w:t xml:space="preserve">/2018 và kế hoạch công tác tháng </w:t>
      </w:r>
      <w:r w:rsidR="00F3551C">
        <w:rPr>
          <w:rFonts w:ascii="Times New Roman" w:hAnsi="Times New Roman"/>
          <w:b/>
          <w:sz w:val="30"/>
          <w:szCs w:val="30"/>
        </w:rPr>
        <w:t>1</w:t>
      </w:r>
      <w:r w:rsidR="00CA2566">
        <w:rPr>
          <w:rFonts w:ascii="Times New Roman" w:hAnsi="Times New Roman"/>
          <w:b/>
          <w:sz w:val="30"/>
          <w:szCs w:val="30"/>
        </w:rPr>
        <w:t>1</w:t>
      </w:r>
      <w:r>
        <w:rPr>
          <w:rFonts w:ascii="Times New Roman" w:hAnsi="Times New Roman"/>
          <w:b/>
          <w:sz w:val="30"/>
          <w:szCs w:val="30"/>
        </w:rPr>
        <w:t>/2018.</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10</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10</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Công văn số 687-CV/ĐU ngày 12/9/2018 của Đảng ủy Sở Giáo dục và Đào tạo TP. Hồ Chí Minh về lấy ý kiến nhận xét của cấp ủy nơi cư trú theo Quy định số 76-QĐ/TW</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 xml:space="preserve">Thực hiện </w:t>
      </w:r>
      <w:r w:rsidRPr="00CA2566">
        <w:rPr>
          <w:rFonts w:ascii="Times New Roman" w:hAnsi="Times New Roman"/>
          <w:sz w:val="28"/>
          <w:szCs w:val="28"/>
        </w:rPr>
        <w:t xml:space="preserve">báo cáo sơ kết giữa nhiệm kỳ 2017 – 2020 của cấp ủy chi bộ Sinh viên và Bí thư chi bộ tham gia Hội nghị sơ kết, </w:t>
      </w:r>
      <w:r w:rsidRPr="00CA2566">
        <w:rPr>
          <w:rFonts w:ascii="Times New Roman" w:eastAsia="Arial" w:hAnsi="Times New Roman"/>
          <w:sz w:val="28"/>
          <w:szCs w:val="28"/>
        </w:rPr>
        <w:t xml:space="preserve">đánh giá giữa nhiệm kỳ 2015-2020 thực hiện Nghị quyết Đại hội Đảng bộ Trường Cao đẳng Lý Tự Trọng TP. Hồ Chí Minh (Thành phần tham gia Hội nghị sơ kết giữa nhiệm kỳ của Đảng bộ trường là Đảng ủy, Bí thư Chi bộ trực thuộc, trưởng đoàn thể thuộc trường). </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lastRenderedPageBreak/>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CA2566">
        <w:rPr>
          <w:rFonts w:ascii="Times New Roman" w:hAnsi="Times New Roman"/>
          <w:sz w:val="28"/>
          <w:szCs w:val="28"/>
        </w:rPr>
        <w:t>6</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CA2566">
        <w:rPr>
          <w:rFonts w:ascii="Times New Roman" w:hAnsi="Times New Roman"/>
          <w:sz w:val="28"/>
          <w:szCs w:val="28"/>
        </w:rPr>
        <w:t>0</w:t>
      </w:r>
      <w:r w:rsidRPr="00185264">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7"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t>b./ Tình hình công tác phát triển đảng và xây dựng đảng:</w:t>
      </w:r>
    </w:p>
    <w:p w:rsidR="00E07E91" w:rsidRPr="0038291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10</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382914" w:rsidRPr="00382914" w:rsidRDefault="00382914" w:rsidP="00382914">
      <w:pPr>
        <w:numPr>
          <w:ilvl w:val="0"/>
          <w:numId w:val="4"/>
        </w:numPr>
        <w:tabs>
          <w:tab w:val="left" w:pos="709"/>
        </w:tabs>
        <w:spacing w:after="120" w:line="240" w:lineRule="auto"/>
        <w:ind w:left="0" w:firstLine="567"/>
        <w:jc w:val="both"/>
        <w:rPr>
          <w:rFonts w:ascii="Times New Roman" w:hAnsi="Times New Roman"/>
          <w:sz w:val="28"/>
          <w:szCs w:val="28"/>
        </w:rPr>
      </w:pPr>
      <w:r w:rsidRPr="00382914">
        <w:rPr>
          <w:rFonts w:ascii="Times New Roman" w:hAnsi="Times New Roman"/>
          <w:sz w:val="28"/>
          <w:szCs w:val="28"/>
        </w:rPr>
        <w:t>Chi bộ thống nhất không tiếp tục phát triển Đảng cho các quần chúng Nguyễn Cẩm Nhung – sinh viên lớp 15CĐ-CĐT2; Trần Văn Lưu – sinh viên lớp 15CĐ-ĐCN4; Phan Thanh Trung – sinh viên lớp 15CĐ-ĐĐT2 và Nguyễn Thị Ngọc Thu – sinh viên lớp 15CĐ-MTT1 vì các quần chúng hiện đã tốt nghiệp ra trường.</w:t>
      </w:r>
    </w:p>
    <w:p w:rsidR="00382914" w:rsidRPr="00382914" w:rsidRDefault="00382914" w:rsidP="00382914">
      <w:pPr>
        <w:numPr>
          <w:ilvl w:val="0"/>
          <w:numId w:val="4"/>
        </w:numPr>
        <w:tabs>
          <w:tab w:val="left" w:pos="709"/>
        </w:tabs>
        <w:spacing w:after="120" w:line="240" w:lineRule="auto"/>
        <w:ind w:left="0" w:firstLine="567"/>
        <w:jc w:val="both"/>
        <w:rPr>
          <w:rFonts w:ascii="Times New Roman" w:hAnsi="Times New Roman"/>
          <w:sz w:val="28"/>
          <w:szCs w:val="28"/>
        </w:rPr>
      </w:pPr>
      <w:r w:rsidRPr="00382914">
        <w:rPr>
          <w:rFonts w:ascii="Times New Roman" w:hAnsi="Times New Roman"/>
          <w:sz w:val="28"/>
          <w:szCs w:val="28"/>
        </w:rPr>
        <w:t>Cấp ủy chi bộ sinh viên tổ chức gặp gỡ trao đổi và định hướng công tác phát triển Đảng với 25 Đoàn viên xuất sắc năm học 2017-2018.</w:t>
      </w:r>
    </w:p>
    <w:p w:rsidR="00E07E91" w:rsidRPr="00E07E91" w:rsidRDefault="00E07E91"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E07E91">
        <w:rPr>
          <w:rFonts w:ascii="Times New Roman" w:hAnsi="Times New Roman"/>
          <w:sz w:val="28"/>
          <w:szCs w:val="28"/>
        </w:rPr>
        <w:t>Chi bộ thống nhất công nhận 08 quần chúng do BCH Đoàn trường giới thiệu là đối tượng phát triển đảng. Chi bộ thống nhất phân công đảng viên chính thức giúp đỡ các đối tượng trên. Đề nghị các đảng viên hướng dẫn: giao nhiệm vụ cụ thể và yêu cầu đối tượng đảng xây dựng chương trình hành động để phấn đấu vào Đảng.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DA799A" w:rsidRPr="00185264" w:rsidRDefault="00E07E91"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DA799A" w:rsidRPr="00D7631B"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DA799A" w:rsidRPr="00185264">
        <w:rPr>
          <w:rFonts w:ascii="Times New Roman" w:hAnsi="Times New Roman"/>
          <w:sz w:val="28"/>
          <w:szCs w:val="28"/>
        </w:rPr>
        <w:t xml:space="preserve">Thực hiện theo báo cáo số </w:t>
      </w:r>
      <w:r w:rsidR="00B426B6">
        <w:rPr>
          <w:rFonts w:ascii="Times New Roman" w:hAnsi="Times New Roman"/>
          <w:color w:val="FF0000"/>
          <w:sz w:val="28"/>
          <w:szCs w:val="28"/>
        </w:rPr>
        <w:t>13</w:t>
      </w:r>
      <w:r w:rsidR="00DA799A" w:rsidRPr="00382914">
        <w:rPr>
          <w:rFonts w:ascii="Times New Roman" w:hAnsi="Times New Roman"/>
          <w:color w:val="FF0000"/>
          <w:sz w:val="28"/>
          <w:szCs w:val="28"/>
        </w:rPr>
        <w:t xml:space="preserve">-BC/ĐTN-LTT ngày </w:t>
      </w:r>
      <w:r w:rsidR="00B426B6">
        <w:rPr>
          <w:rFonts w:ascii="Times New Roman" w:hAnsi="Times New Roman"/>
          <w:color w:val="FF0000"/>
          <w:sz w:val="28"/>
          <w:szCs w:val="28"/>
        </w:rPr>
        <w:t>27/10</w:t>
      </w:r>
      <w:r w:rsidR="00AD0605" w:rsidRPr="00382914">
        <w:rPr>
          <w:rFonts w:ascii="Times New Roman" w:hAnsi="Times New Roman"/>
          <w:color w:val="FF0000"/>
          <w:sz w:val="28"/>
          <w:szCs w:val="28"/>
        </w:rPr>
        <w:t xml:space="preserve">/2018 </w:t>
      </w:r>
      <w:r w:rsidR="00DA799A" w:rsidRPr="00382914">
        <w:rPr>
          <w:rFonts w:ascii="Times New Roman" w:hAnsi="Times New Roman"/>
          <w:color w:val="FF0000"/>
          <w:sz w:val="28"/>
          <w:szCs w:val="28"/>
        </w:rPr>
        <w:t xml:space="preserve">của Ban chấp hành Đoàn trường về báo cáo công tác tháng </w:t>
      </w:r>
      <w:r w:rsidR="00382914">
        <w:rPr>
          <w:rFonts w:ascii="Times New Roman" w:hAnsi="Times New Roman"/>
          <w:color w:val="FF0000"/>
          <w:sz w:val="28"/>
          <w:szCs w:val="28"/>
        </w:rPr>
        <w:t>10</w:t>
      </w:r>
      <w:r w:rsidR="00DA799A" w:rsidRPr="00382914">
        <w:rPr>
          <w:rFonts w:ascii="Times New Roman" w:hAnsi="Times New Roman"/>
          <w:color w:val="FF0000"/>
          <w:sz w:val="28"/>
          <w:szCs w:val="28"/>
        </w:rPr>
        <w:t>/2018</w:t>
      </w:r>
      <w:r w:rsidR="00DA799A" w:rsidRPr="00D7631B">
        <w:rPr>
          <w:rFonts w:ascii="Times New Roman" w:hAnsi="Times New Roman"/>
          <w:sz w:val="28"/>
          <w:szCs w:val="28"/>
        </w:rPr>
        <w:t>.</w:t>
      </w:r>
    </w:p>
    <w:p w:rsidR="00DA799A" w:rsidRPr="00185264"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theo báo cáo công tác tháng </w:t>
      </w:r>
      <w:r w:rsidR="00382914">
        <w:rPr>
          <w:rFonts w:ascii="Times New Roman" w:hAnsi="Times New Roman"/>
          <w:sz w:val="28"/>
          <w:szCs w:val="28"/>
        </w:rPr>
        <w:t>10</w:t>
      </w:r>
      <w:r w:rsidR="00DA799A" w:rsidRPr="00185264">
        <w:rPr>
          <w:rFonts w:ascii="Times New Roman" w:hAnsi="Times New Roman"/>
          <w:sz w:val="28"/>
          <w:szCs w:val="28"/>
        </w:rPr>
        <w:t>/2018 của Hội sinh viên Trường.</w:t>
      </w:r>
    </w:p>
    <w:p w:rsidR="00DA799A" w:rsidRPr="00185264" w:rsidRDefault="00E07E91"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lastRenderedPageBreak/>
        <w:t>5</w:t>
      </w:r>
      <w:r w:rsidR="00DA799A" w:rsidRPr="00185264">
        <w:rPr>
          <w:rFonts w:ascii="Times New Roman" w:hAnsi="Times New Roman"/>
          <w:b/>
          <w:sz w:val="28"/>
          <w:szCs w:val="28"/>
        </w:rPr>
        <w:t>. Lãnh đạo công tác học sinh sinh viên:</w:t>
      </w:r>
    </w:p>
    <w:p w:rsidR="004E5F88" w:rsidRDefault="00E07E91" w:rsidP="00E36FC7">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w:t>
      </w:r>
      <w:r w:rsidR="004E5F88" w:rsidRPr="00185264">
        <w:rPr>
          <w:rFonts w:ascii="Times New Roman" w:hAnsi="Times New Roman"/>
          <w:b/>
          <w:color w:val="000000" w:themeColor="text1"/>
          <w:sz w:val="28"/>
          <w:szCs w:val="28"/>
        </w:rPr>
        <w:t>.1. Tình hình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Tổng số HSSV toàn trường = 13.238 (Tính đến 13h30 ngày 22/10/2018 Thống kê trên phần mềm). Trong đó: Khóa 2018 = 5.705 HSSV (Cao đẳng: 3.829 SV, Trung cấp: 1.876 HS);</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Xử lý kỷ luật 38 HSSV vi phạm nội quy Ký túc xá; Xử lý và ngăn chặn kịp thời 01 vụ HS Trung cấp mang hung khí vào trường; Xử lý 03 vụ HS sử dụng thuốc lá điện tử; Phối hợp với GVCN giải quyết 01 vụ mất tiền trong giờ học.</w:t>
      </w:r>
    </w:p>
    <w:p w:rsidR="004E5F88" w:rsidRPr="00C8575C" w:rsidRDefault="00382914" w:rsidP="00E36FC7">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b/>
          <w:color w:val="000000" w:themeColor="text1"/>
          <w:sz w:val="28"/>
          <w:szCs w:val="28"/>
        </w:rPr>
        <w:t>5</w:t>
      </w:r>
      <w:r w:rsidR="00B1691E" w:rsidRPr="00C8575C">
        <w:rPr>
          <w:rFonts w:ascii="Times New Roman" w:hAnsi="Times New Roman"/>
          <w:b/>
          <w:color w:val="000000" w:themeColor="text1"/>
          <w:sz w:val="28"/>
          <w:szCs w:val="28"/>
        </w:rPr>
        <w:t>.</w:t>
      </w:r>
      <w:r w:rsidR="0053133D" w:rsidRPr="00C8575C">
        <w:rPr>
          <w:rFonts w:ascii="Times New Roman" w:hAnsi="Times New Roman"/>
          <w:b/>
          <w:color w:val="000000" w:themeColor="text1"/>
          <w:sz w:val="28"/>
          <w:szCs w:val="28"/>
        </w:rPr>
        <w:t>2</w:t>
      </w:r>
      <w:r w:rsidR="004E5F88" w:rsidRPr="00C8575C">
        <w:rPr>
          <w:rFonts w:ascii="Times New Roman" w:hAnsi="Times New Roman"/>
          <w:b/>
          <w:color w:val="000000" w:themeColor="text1"/>
          <w:sz w:val="28"/>
          <w:szCs w:val="28"/>
        </w:rPr>
        <w:t xml:space="preserve"> Công tác Học sinh sinh viên: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Giải quyết các thủ tục hành chính và triển khai thực hiện chế độ chính sách cho HSSV; Thông báo cho HSSV các khóa cũ đóng học phí HK1/2018-2019 và đăng ký trả nợ các môn học;</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Chuẩn bị nội dung sinh hoạt GVCN-CVHT, sổ sinh hoạt chủ nhiệm, sổ đầu bài cho các lớp khóa 2018 Cao đẳng học chính thức vào ngày 08/10/2018, hướng dẫn cán bộ lớp các khóa mới thực hiện nhiệm vụ hàng ngày;</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Phối hợp với các đơn vị kiểm tra giám sát tình hình học tập rèn luyện, học lại, hoạt động ngoại khóa, học kỹ năng mềm đầu năm học 2018-2019. </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Tăng cường kiểm tra, giám sát, nhắc nhở, giáo dục và xử lý kịp thời những sự vụ xảy ra (Tập trung vào học sinh khóa 2017 TC, 2018 TC (9+3) và phối hợp với GVBM, GVCN, CVHT chấn chỉnh tình hình thực hiện nội quy, quy định của Nhà trường đối với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 2017 Trung cấp 9+3). Phối hợp với các đơn vị liên quan hoàn chỉnh việc thực hiện sổ liên lạc điện tử;</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phòng TS-ĐT tổ chức họp PHHS khóa 2017T4, 2018T4 vào ngày 30/9/2018. Tổng hợp ý kiến góp ý của PHHS trình Ban giám hiệu. Phối hợp với các khoa giải quyết những ý kiến góp ý của HSSV về giáo viên bộ môn;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P.KH-TC cấp phát học bổng khuyến khích học tâp HK2/2017-2018, khen thưởng năm học cho HSSV đạt Giỏi, Khá và cán bộ lớp tích cực trong năm học 2017-2018, chuyển giấy khen cho GVCN&amp;CVHT phát cho HSSV trong giờ sinh hoạt chủ nhiệm;</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Hoàn chỉnh báo cáo tổng kết và phương hướng năm học 2018-2019 của phòng Công tác Chính trị - Học sinh Sinh viên và trình Ban giám hiệu duyệt. Tổ chức đại hội CB-VC phòng CTCT – HSSV. Tổng hợp danh sách đăng ký danh hiệu thi đua năm học 2018-2019 gửi phòng TC-HC-TH;</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Thực hiện hoàn chỉnh những nội dung được phân công trong hệ thống quản lý chất lượng ISO 9001-2015 của trường. Đánh giá chứng nhận ISO phòng CTCT-HSSV vào ngày 17/10/2018;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công tác tuyển sinh năm học 2018-2019, bán đồng phục cho HSSV, làm thẻ HSSV cho khóa 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lastRenderedPageBreak/>
        <w:t xml:space="preserve">- Báo cáo theo mẫu Danh sách HSSV dân tộc thiểu số đạt thành tích xuất sắc, tiêu biểu trong học tập năm học 2017-2018 cho phòng Giáo dục Trung học – Sở Giáo dục và Đào tạo; </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Lập danh sách học sinh năm học 2018-2019 tại quận Tân Bình gửi về Phòng Giáo dục và Đào tạo (Tổ phổ cập giáo dục). Thống kê tổng số HSSV toàn trường, số lượng HSSV các dân tộc và tôn giáo báo cáo cho Công an Phường 4 quận Tân Bình;</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quận Tân Bình tổ chức phiên tòa giả định tuyên truyền Luật Bình đẳng giới và ngăn ngừa bạo lực năm 2018, số lượng HSSV tham dự: 335;</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Lập danh sách Cán bộ lớp các khóa 2016 &amp; 2017 trình Ban Giám hiệu ký Quyết định công nhận Cán bộ lớp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P.TS-ĐT chuẩn bị những nội dung được phân công trong công tác tổ chức Lễ tốt nghiệp cho sinh viên khóa 2015CĐ, học sinh khóa 2015TC, 2016 TC (12+2) và khóa 2016 CĐLT;</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Đoàn TN, Hội SV vận động HSSV tham gia hiến máu nhân đạo;</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Thực hiện phản hồi những công văn của Ban chỉ huy Quân sự các quận, huyện gửi đến xác minh tình trạng học tập của HSSV trong độ tuổi nhập ngũ;</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Cử CB tham gia tập huấn Công tác HSSV năm học 2018-2019 do Bộ LĐTB-XH tổ chức tại Huế từ ngày 03-05/10/2018;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Tham gia kiểm tra hồ sơ giáo viên;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Tham gia họp mặt ngày Phụ nữ Việt Nam 20/10;</w:t>
      </w:r>
    </w:p>
    <w:p w:rsidR="004E5F88" w:rsidRPr="00C8575C" w:rsidRDefault="00382914" w:rsidP="00E36FC7">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b/>
          <w:color w:val="000000" w:themeColor="text1"/>
          <w:sz w:val="28"/>
          <w:szCs w:val="28"/>
        </w:rPr>
        <w:t>5</w:t>
      </w:r>
      <w:r w:rsidR="004E5F88" w:rsidRPr="00C8575C">
        <w:rPr>
          <w:rFonts w:ascii="Times New Roman" w:hAnsi="Times New Roman"/>
          <w:b/>
          <w:color w:val="000000" w:themeColor="text1"/>
          <w:sz w:val="28"/>
          <w:szCs w:val="28"/>
        </w:rPr>
        <w:t>.3 Ký túc xá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 Đăng ký tạm trú cho HSSV năm học 2018-2019 và nộp bản kê khai nhân khẩu cho chính quyền địa phương;</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Họp với các trưởng phòng ở KTX triển khai các thông báo liên quan và thành lập Tổ tự quản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Hội sinh viên trường họp với Đại diện các phòng ở KTX để họp bàn triển khai kế hoạch thi KTX “Sạch dẹp – An toàn – Văn minh” và hội thao KTX năm học 2018-2019. Cùng Hội sinh viên thực hiện ngày Chủ nhật xanh tại KTX.</w:t>
      </w:r>
    </w:p>
    <w:p w:rsidR="00C8575C" w:rsidRPr="00C8575C" w:rsidRDefault="00C8575C" w:rsidP="00C8575C">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color w:val="000000" w:themeColor="text1"/>
          <w:sz w:val="28"/>
          <w:szCs w:val="28"/>
        </w:rPr>
        <w:t>- Lập danh sách đề nghị xử lý kỷ luật HSSV vi phạm nội quy KTX.</w:t>
      </w:r>
    </w:p>
    <w:p w:rsidR="00185264" w:rsidRPr="00185264" w:rsidRDefault="00185264" w:rsidP="00E36FC7">
      <w:pPr>
        <w:tabs>
          <w:tab w:val="left" w:pos="709"/>
        </w:tabs>
        <w:spacing w:after="120" w:line="240" w:lineRule="auto"/>
        <w:jc w:val="both"/>
        <w:rPr>
          <w:rFonts w:ascii="Times New Roman" w:hAnsi="Times New Roman"/>
          <w:b/>
          <w:sz w:val="28"/>
          <w:szCs w:val="28"/>
        </w:rPr>
      </w:pPr>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w:t>
      </w:r>
      <w:r w:rsidR="00382914">
        <w:rPr>
          <w:rFonts w:ascii="Times New Roman" w:hAnsi="Times New Roman"/>
          <w:b/>
          <w:sz w:val="28"/>
          <w:szCs w:val="28"/>
        </w:rPr>
        <w:t>1</w:t>
      </w:r>
      <w:r w:rsidRPr="00185264">
        <w:rPr>
          <w:rFonts w:ascii="Times New Roman" w:hAnsi="Times New Roman"/>
          <w:b/>
          <w:sz w:val="28"/>
          <w:szCs w:val="28"/>
        </w:rPr>
        <w:t>/2018.</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1.Tình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w:t>
      </w:r>
      <w:r w:rsidR="00382914">
        <w:rPr>
          <w:rFonts w:ascii="Times New Roman" w:hAnsi="Times New Roman"/>
          <w:sz w:val="28"/>
          <w:szCs w:val="28"/>
        </w:rPr>
        <w:t>1</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w:t>
      </w:r>
      <w:r w:rsidRPr="00185264">
        <w:rPr>
          <w:rFonts w:ascii="Times New Roman" w:eastAsia="Arial" w:hAnsi="Times New Roman"/>
          <w:color w:val="000000"/>
          <w:sz w:val="28"/>
          <w:szCs w:val="28"/>
        </w:rPr>
        <w:lastRenderedPageBreak/>
        <w:t>của cán bộ, đảng viên trong học tập và làm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3639DC" w:rsidRDefault="003639DC"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Quy định số 07-QĐi/TW ngày 28/8/2018 của Ban Chấp hành Trung ương về xử lý kỷ luật tổ chức đảng vi phạm.</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3639DC" w:rsidRDefault="003639DC" w:rsidP="003639DC">
      <w:pPr>
        <w:pStyle w:val="ListParagraph"/>
        <w:numPr>
          <w:ilvl w:val="0"/>
          <w:numId w:val="15"/>
        </w:numPr>
        <w:tabs>
          <w:tab w:val="left" w:pos="990"/>
        </w:tabs>
        <w:ind w:left="0" w:firstLine="720"/>
        <w:jc w:val="both"/>
        <w:rPr>
          <w:rFonts w:ascii="Times New Roman" w:hAnsi="Times New Roman"/>
          <w:color w:val="FF0000"/>
          <w:sz w:val="28"/>
          <w:szCs w:val="28"/>
        </w:rPr>
      </w:pPr>
      <w:r w:rsidRPr="003639DC">
        <w:rPr>
          <w:rFonts w:ascii="Times New Roman" w:hAnsi="Times New Roman"/>
          <w:color w:val="FF0000"/>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635DA4" w:rsidRDefault="00635DA4" w:rsidP="00635DA4">
      <w:pPr>
        <w:pStyle w:val="ListParagraph"/>
        <w:tabs>
          <w:tab w:val="left" w:pos="990"/>
        </w:tabs>
        <w:jc w:val="both"/>
        <w:rPr>
          <w:rFonts w:ascii="Times New Roman" w:hAnsi="Times New Roman"/>
          <w:color w:val="FF0000"/>
          <w:sz w:val="28"/>
          <w:szCs w:val="28"/>
        </w:rPr>
      </w:pPr>
      <w:r>
        <w:rPr>
          <w:rFonts w:ascii="Times New Roman" w:hAnsi="Times New Roman"/>
          <w:color w:val="FF0000"/>
          <w:sz w:val="28"/>
          <w:szCs w:val="28"/>
        </w:rPr>
        <w:t xml:space="preserve">- Tổ chức </w:t>
      </w:r>
      <w:r w:rsidR="00C8575C">
        <w:rPr>
          <w:rFonts w:ascii="Times New Roman" w:hAnsi="Times New Roman"/>
          <w:color w:val="FF0000"/>
          <w:sz w:val="28"/>
          <w:szCs w:val="28"/>
        </w:rPr>
        <w:t>sinh hoạt chuyên đề quý IV/2018.</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382914">
        <w:rPr>
          <w:rFonts w:ascii="Times New Roman" w:hAnsi="Times New Roman"/>
          <w:sz w:val="28"/>
          <w:szCs w:val="28"/>
        </w:rPr>
        <w:t>05/11</w:t>
      </w:r>
      <w:r w:rsidRPr="00185264">
        <w:rPr>
          <w:rFonts w:ascii="Times New Roman" w:hAnsi="Times New Roman"/>
          <w:sz w:val="28"/>
          <w:szCs w:val="28"/>
        </w:rPr>
        <w:t xml:space="preserve">/2018 đến </w:t>
      </w:r>
      <w:r w:rsidR="00382914">
        <w:rPr>
          <w:rFonts w:ascii="Times New Roman" w:hAnsi="Times New Roman"/>
          <w:sz w:val="28"/>
          <w:szCs w:val="28"/>
        </w:rPr>
        <w:t>11/11</w:t>
      </w:r>
      <w:r w:rsidRPr="00185264">
        <w:rPr>
          <w:rFonts w:ascii="Times New Roman" w:hAnsi="Times New Roman"/>
          <w:sz w:val="28"/>
          <w:szCs w:val="28"/>
        </w:rPr>
        <w:t>/2018.</w:t>
      </w:r>
    </w:p>
    <w:p w:rsidR="00F123D1" w:rsidRPr="00D7631B" w:rsidRDefault="00F123D1" w:rsidP="00E36FC7">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185264" w:rsidRPr="00F123D1"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r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Pr="00185264">
        <w:rPr>
          <w:rFonts w:ascii="Times New Roman" w:hAnsi="Times New Roman"/>
          <w:sz w:val="28"/>
          <w:szCs w:val="28"/>
        </w:rPr>
        <w:t xml:space="preserve"> công tác dân vận</w:t>
      </w:r>
      <w:r w:rsidR="00F123D1">
        <w:rPr>
          <w:rFonts w:ascii="Times New Roman" w:hAnsi="Times New Roman"/>
          <w:sz w:val="28"/>
          <w:szCs w:val="28"/>
        </w:rPr>
        <w:t>,</w:t>
      </w:r>
      <w:r w:rsidRPr="00185264">
        <w:rPr>
          <w:rFonts w:ascii="Times New Roman" w:hAnsi="Times New Roman"/>
          <w:sz w:val="28"/>
          <w:szCs w:val="28"/>
        </w:rPr>
        <w:t xml:space="preserve"> thực hiện tốt nhiệm vụ được phân công.</w:t>
      </w:r>
    </w:p>
    <w:p w:rsidR="00185264" w:rsidRPr="00185264" w:rsidRDefault="00185264" w:rsidP="00E36FC7">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185264" w:rsidRPr="00C8575C" w:rsidRDefault="00185264" w:rsidP="00E36FC7">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Pr="00D7631B">
        <w:rPr>
          <w:rFonts w:ascii="Times New Roman" w:hAnsi="Times New Roman"/>
          <w:sz w:val="28"/>
          <w:szCs w:val="28"/>
        </w:rPr>
        <w:t xml:space="preserve">Thực hiện theo báo cáo số </w:t>
      </w:r>
      <w:r w:rsidR="00B426B6">
        <w:rPr>
          <w:rFonts w:ascii="Times New Roman" w:hAnsi="Times New Roman"/>
          <w:color w:val="FF0000"/>
          <w:sz w:val="28"/>
          <w:szCs w:val="28"/>
        </w:rPr>
        <w:t>13</w:t>
      </w:r>
      <w:r w:rsidRPr="00C8575C">
        <w:rPr>
          <w:rFonts w:ascii="Times New Roman" w:hAnsi="Times New Roman"/>
          <w:color w:val="FF0000"/>
          <w:sz w:val="28"/>
          <w:szCs w:val="28"/>
        </w:rPr>
        <w:t xml:space="preserve">-BC/ĐTN-LTT ngày </w:t>
      </w:r>
      <w:r w:rsidR="00B426B6">
        <w:rPr>
          <w:rFonts w:ascii="Times New Roman" w:hAnsi="Times New Roman"/>
          <w:color w:val="FF0000"/>
          <w:sz w:val="28"/>
          <w:szCs w:val="28"/>
        </w:rPr>
        <w:t>27</w:t>
      </w:r>
      <w:r w:rsidRPr="00C8575C">
        <w:rPr>
          <w:rFonts w:ascii="Times New Roman" w:hAnsi="Times New Roman"/>
          <w:color w:val="FF0000"/>
          <w:sz w:val="28"/>
          <w:szCs w:val="28"/>
        </w:rPr>
        <w:t>/</w:t>
      </w:r>
      <w:r w:rsidR="00B426B6">
        <w:rPr>
          <w:rFonts w:ascii="Times New Roman" w:hAnsi="Times New Roman"/>
          <w:color w:val="FF0000"/>
          <w:sz w:val="28"/>
          <w:szCs w:val="28"/>
        </w:rPr>
        <w:t>10</w:t>
      </w:r>
      <w:r w:rsidRPr="00C8575C">
        <w:rPr>
          <w:rFonts w:ascii="Times New Roman" w:hAnsi="Times New Roman"/>
          <w:color w:val="FF0000"/>
          <w:sz w:val="28"/>
          <w:szCs w:val="28"/>
        </w:rPr>
        <w:t xml:space="preserve">/2018 của Ban chấp hành Đoàn trường về phương hướng công tác tháng </w:t>
      </w:r>
      <w:r w:rsidR="00B63CEE" w:rsidRPr="00C8575C">
        <w:rPr>
          <w:rFonts w:ascii="Times New Roman" w:hAnsi="Times New Roman"/>
          <w:color w:val="FF0000"/>
          <w:sz w:val="28"/>
          <w:szCs w:val="28"/>
        </w:rPr>
        <w:t>1</w:t>
      </w:r>
      <w:r w:rsidR="00B426B6">
        <w:rPr>
          <w:rFonts w:ascii="Times New Roman" w:hAnsi="Times New Roman"/>
          <w:color w:val="FF0000"/>
          <w:sz w:val="28"/>
          <w:szCs w:val="28"/>
        </w:rPr>
        <w:t>1</w:t>
      </w:r>
      <w:bookmarkStart w:id="0" w:name="_GoBack"/>
      <w:bookmarkEnd w:id="0"/>
      <w:r w:rsidRPr="00C8575C">
        <w:rPr>
          <w:rFonts w:ascii="Times New Roman" w:hAnsi="Times New Roman"/>
          <w:color w:val="FF0000"/>
          <w:sz w:val="28"/>
          <w:szCs w:val="28"/>
        </w:rPr>
        <w:t xml:space="preserve">/2018. </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4.2.Hội Sinh viên trường:</w:t>
      </w:r>
      <w:r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w:t>
      </w:r>
      <w:r w:rsidR="00B426B6">
        <w:rPr>
          <w:rFonts w:ascii="Times New Roman" w:hAnsi="Times New Roman"/>
          <w:sz w:val="28"/>
          <w:szCs w:val="28"/>
        </w:rPr>
        <w:t>1</w:t>
      </w:r>
      <w:r w:rsidRPr="00185264">
        <w:rPr>
          <w:rFonts w:ascii="Times New Roman" w:hAnsi="Times New Roman"/>
          <w:sz w:val="28"/>
          <w:szCs w:val="28"/>
        </w:rPr>
        <w:t>/2018 của Hội sinh viên Trường.</w:t>
      </w:r>
    </w:p>
    <w:p w:rsidR="00185264" w:rsidRPr="00FB3412" w:rsidRDefault="00185264" w:rsidP="00E36FC7">
      <w:pPr>
        <w:tabs>
          <w:tab w:val="left" w:pos="567"/>
          <w:tab w:val="left" w:pos="709"/>
        </w:tabs>
        <w:spacing w:after="120" w:line="240" w:lineRule="auto"/>
        <w:ind w:firstLine="567"/>
        <w:jc w:val="both"/>
        <w:rPr>
          <w:rFonts w:ascii="Times New Roman" w:hAnsi="Times New Roman"/>
          <w:b/>
          <w:sz w:val="28"/>
          <w:szCs w:val="28"/>
        </w:rPr>
      </w:pPr>
      <w:r w:rsidRPr="00FB3412">
        <w:rPr>
          <w:rFonts w:ascii="Times New Roman" w:hAnsi="Times New Roman"/>
          <w:b/>
          <w:sz w:val="28"/>
          <w:szCs w:val="28"/>
        </w:rPr>
        <w:t>5. Lãnh đạo công tác học sinh sinh viên:</w:t>
      </w:r>
    </w:p>
    <w:p w:rsidR="00185264" w:rsidRDefault="00185264" w:rsidP="00E36FC7">
      <w:pPr>
        <w:tabs>
          <w:tab w:val="left" w:pos="993"/>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lastRenderedPageBreak/>
        <w:t>5.1.Công tác Học sinh sinh viên: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Giải quyết các thủ tục hành chính và triển khai thực hiện chế độ chính sách cho HSSV; Thông báo cho HSSV các khóa cũ nhận lại tiền miễn, giảm học phí năm học 2017-2018 và đóng học phí HK1/2018-2019, đăng ký trả nợ các môn học;</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nhận hồ sơ HSSV xin miễn, giảm học phí học kỳ/năm học 2018-2019 và lập danh sách trình Hiệu trưởng ban hành Quyết định miễn, giảm học phí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Theo dõi và QL.HSSV khóa 2018C1 và 2018T2 học bù kỹ năng mềm vào các buổi tối, Thứ Bảy và Chủ nhật từ 28/10 đến 08/11/2018;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công tác tuyển sinh năm học 2018-2019, bán đồng phục cho HSSV, làm thẻ HSSV cho khóa 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Triển khai Kế hoạch đánh giá chuẩn chuyên môn, nghiệp vụ của viên chức quản lý, nhân viên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P.TS-ĐT chuẩn bị những nội dung được phân công trong công tác tổ chức Lễ tốt nghiệp cho sinh viên khóa 2015CĐ, học sinh khóa 2015TC, 2016 TC (12+2) và khóa 2016 CĐLT vào ngày 03/11/2018;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Hỗ trợ Trung tâm Y tế tổ chức khám sức khỏe cho HSSV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các đơn vị thực hiện kế hoạch tổ chức Lễ khai giảng năm học 2018-2019; Lễ kỷ niệm ngày Nhà giáo Việt Nam 20/11 vào ngày 14/11/2018; Thông báo triệu tập HSSV tham dự Lễ</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 Lập báo cáo QMS ISO 9001-2015;</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CB – NV trong phòng tham gia Hội nghị đại biểu CB-CC-VC của trường;</w:t>
      </w:r>
    </w:p>
    <w:p w:rsidR="00185264" w:rsidRPr="00C8575C" w:rsidRDefault="00185264" w:rsidP="00E36FC7">
      <w:pPr>
        <w:tabs>
          <w:tab w:val="left" w:pos="993"/>
          <w:tab w:val="left" w:pos="1134"/>
        </w:tabs>
        <w:spacing w:after="120" w:line="240" w:lineRule="auto"/>
        <w:ind w:left="900"/>
        <w:jc w:val="both"/>
        <w:rPr>
          <w:rFonts w:ascii="Times New Roman" w:hAnsi="Times New Roman"/>
          <w:b/>
          <w:sz w:val="28"/>
          <w:szCs w:val="28"/>
        </w:rPr>
      </w:pPr>
      <w:r w:rsidRPr="00C8575C">
        <w:rPr>
          <w:rFonts w:ascii="Times New Roman" w:hAnsi="Times New Roman"/>
          <w:b/>
          <w:sz w:val="28"/>
          <w:szCs w:val="28"/>
        </w:rPr>
        <w:t>5.2.Ký túc xá:</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Tổng số HSSV ở nội trú: 550 (Trong đó Nam: 482, nữ: 68);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lastRenderedPageBreak/>
        <w:t>- Tổng hợp danh sách thành viên tổ Tự quản HSSV KTX trình các cấp lãnh đạo Nhà trường xem xét; Họp với các thành viên tổ Tự quản HSSV KTX để hướng dẫn nhiệm vụ và triển khai thực hiện giám sát hoạt động của tổ Tự quản HSSV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Hội sinh viên trường tổ chức Hội thi KTX “Sạch đẹp – An toàn – Văn minh” và Hội thao HSSV KTX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Lập danh sách đề nghị xử lý kỷ luật HSSV vi phạm nội quy KTX (nếu có).</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DA799A" w:rsidRPr="00E84F72" w:rsidRDefault="00DA799A" w:rsidP="00E36FC7">
      <w:pPr>
        <w:tabs>
          <w:tab w:val="left" w:pos="6499"/>
        </w:tabs>
        <w:spacing w:after="120" w:line="240" w:lineRule="auto"/>
        <w:jc w:val="both"/>
        <w:rPr>
          <w:rFonts w:ascii="Times New Roman" w:hAnsi="Times New Roman"/>
          <w:sz w:val="26"/>
          <w:szCs w:val="26"/>
        </w:rPr>
      </w:pPr>
      <w:r w:rsidRPr="00E84F72">
        <w:rPr>
          <w:rFonts w:ascii="Times New Roman" w:hAnsi="Times New Roman"/>
          <w:sz w:val="26"/>
          <w:szCs w:val="26"/>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C4E" w:rsidRDefault="00E61C4E" w:rsidP="00E84F72">
      <w:pPr>
        <w:spacing w:after="0" w:line="240" w:lineRule="auto"/>
      </w:pPr>
      <w:r>
        <w:separator/>
      </w:r>
    </w:p>
  </w:endnote>
  <w:endnote w:type="continuationSeparator" w:id="0">
    <w:p w:rsidR="00E61C4E" w:rsidRDefault="00E61C4E"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B426B6">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C4E" w:rsidRDefault="00E61C4E" w:rsidP="00E84F72">
      <w:pPr>
        <w:spacing w:after="0" w:line="240" w:lineRule="auto"/>
      </w:pPr>
      <w:r>
        <w:separator/>
      </w:r>
    </w:p>
  </w:footnote>
  <w:footnote w:type="continuationSeparator" w:id="0">
    <w:p w:rsidR="00E61C4E" w:rsidRDefault="00E61C4E"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5F21FD7"/>
    <w:multiLevelType w:val="hybridMultilevel"/>
    <w:tmpl w:val="515C87D2"/>
    <w:lvl w:ilvl="0" w:tplc="33DE4E44">
      <w:numFmt w:val="bullet"/>
      <w:lvlText w:val="+"/>
      <w:lvlJc w:val="left"/>
      <w:pPr>
        <w:ind w:left="1429" w:hanging="360"/>
      </w:pPr>
      <w:rPr>
        <w:rFonts w:ascii="Calibri" w:eastAsiaTheme="minorHAnsi" w:hAnsi="Calibri"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9"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3"/>
  </w:num>
  <w:num w:numId="3">
    <w:abstractNumId w:val="11"/>
  </w:num>
  <w:num w:numId="4">
    <w:abstractNumId w:val="12"/>
  </w:num>
  <w:num w:numId="5">
    <w:abstractNumId w:val="0"/>
  </w:num>
  <w:num w:numId="6">
    <w:abstractNumId w:val="1"/>
  </w:num>
  <w:num w:numId="7">
    <w:abstractNumId w:val="7"/>
    <w:lvlOverride w:ilvl="0"/>
    <w:lvlOverride w:ilvl="1">
      <w:startOverride w:val="1"/>
    </w:lvlOverride>
    <w:lvlOverride w:ilvl="2"/>
    <w:lvlOverride w:ilvl="3"/>
    <w:lvlOverride w:ilvl="4"/>
    <w:lvlOverride w:ilvl="5"/>
    <w:lvlOverride w:ilvl="6"/>
    <w:lvlOverride w:ilvl="7"/>
    <w:lvlOverride w:ilvl="8"/>
  </w:num>
  <w:num w:numId="8">
    <w:abstractNumId w:val="7"/>
  </w:num>
  <w:num w:numId="9">
    <w:abstractNumId w:val="4"/>
  </w:num>
  <w:num w:numId="10">
    <w:abstractNumId w:val="3"/>
  </w:num>
  <w:num w:numId="11">
    <w:abstractNumId w:val="9"/>
  </w:num>
  <w:num w:numId="12">
    <w:abstractNumId w:val="8"/>
  </w:num>
  <w:num w:numId="13">
    <w:abstractNumId w:val="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99A"/>
    <w:rsid w:val="00060C71"/>
    <w:rsid w:val="000B322D"/>
    <w:rsid w:val="000B3672"/>
    <w:rsid w:val="00185264"/>
    <w:rsid w:val="001E0F4C"/>
    <w:rsid w:val="002B46C8"/>
    <w:rsid w:val="003639DC"/>
    <w:rsid w:val="00382914"/>
    <w:rsid w:val="003B1087"/>
    <w:rsid w:val="003B1AB9"/>
    <w:rsid w:val="004730CA"/>
    <w:rsid w:val="004A16F2"/>
    <w:rsid w:val="004A4870"/>
    <w:rsid w:val="004B3999"/>
    <w:rsid w:val="004C009B"/>
    <w:rsid w:val="004E4579"/>
    <w:rsid w:val="004E5F88"/>
    <w:rsid w:val="0053133D"/>
    <w:rsid w:val="00603E83"/>
    <w:rsid w:val="00635DA4"/>
    <w:rsid w:val="006F6B5B"/>
    <w:rsid w:val="007960E0"/>
    <w:rsid w:val="007D7EBE"/>
    <w:rsid w:val="007F1ED6"/>
    <w:rsid w:val="00817F7D"/>
    <w:rsid w:val="008C192A"/>
    <w:rsid w:val="009C1812"/>
    <w:rsid w:val="009D06A7"/>
    <w:rsid w:val="00AD0605"/>
    <w:rsid w:val="00AD1ECB"/>
    <w:rsid w:val="00B1691E"/>
    <w:rsid w:val="00B426B6"/>
    <w:rsid w:val="00B63CEE"/>
    <w:rsid w:val="00C007B7"/>
    <w:rsid w:val="00C448F4"/>
    <w:rsid w:val="00C8575C"/>
    <w:rsid w:val="00CA2566"/>
    <w:rsid w:val="00CA6EE8"/>
    <w:rsid w:val="00CF2486"/>
    <w:rsid w:val="00D5556B"/>
    <w:rsid w:val="00D6520C"/>
    <w:rsid w:val="00D7631B"/>
    <w:rsid w:val="00D86316"/>
    <w:rsid w:val="00DA799A"/>
    <w:rsid w:val="00E01C86"/>
    <w:rsid w:val="00E07E91"/>
    <w:rsid w:val="00E36FC7"/>
    <w:rsid w:val="00E61C4E"/>
    <w:rsid w:val="00E84F72"/>
    <w:rsid w:val="00EE44B5"/>
    <w:rsid w:val="00F123D1"/>
    <w:rsid w:val="00F219DA"/>
    <w:rsid w:val="00F3551C"/>
    <w:rsid w:val="00FB3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03C50"/>
  <w15:docId w15:val="{6ACA919D-AA8E-4571-A4D5-80720702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2018-10-09T06:24:00Z</cp:lastPrinted>
  <dcterms:created xsi:type="dcterms:W3CDTF">2018-11-05T02:38:00Z</dcterms:created>
  <dcterms:modified xsi:type="dcterms:W3CDTF">2018-11-05T02:41:00Z</dcterms:modified>
</cp:coreProperties>
</file>